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Style w:val="a3"/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ГРОМКИЕ ПОБЕДЫ СТУДЕНТОВ </w:t>
      </w:r>
      <w:r w:rsidRPr="00003706">
        <w:rPr>
          <w:b/>
          <w:color w:val="2C2D2E"/>
        </w:rPr>
        <w:t>AMANZHOLOV UNIVERSITY В МЕЖДУНАРОДНЫХ ТУРНИРАХ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C2D2E"/>
          <w:sz w:val="22"/>
          <w:szCs w:val="22"/>
        </w:rPr>
      </w:pP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Восточно-Казахстанские студенты имени </w:t>
      </w:r>
      <w:proofErr w:type="spellStart"/>
      <w:r>
        <w:rPr>
          <w:b/>
          <w:bCs/>
          <w:color w:val="2C2D2E"/>
          <w:sz w:val="28"/>
          <w:szCs w:val="28"/>
        </w:rPr>
        <w:t>Сарсена</w:t>
      </w:r>
      <w:proofErr w:type="spellEnd"/>
      <w:r>
        <w:rPr>
          <w:b/>
          <w:bCs/>
          <w:color w:val="2C2D2E"/>
          <w:sz w:val="28"/>
          <w:szCs w:val="28"/>
        </w:rPr>
        <w:t xml:space="preserve"> </w:t>
      </w:r>
      <w:proofErr w:type="spellStart"/>
      <w:r>
        <w:rPr>
          <w:b/>
          <w:bCs/>
          <w:color w:val="2C2D2E"/>
          <w:sz w:val="28"/>
          <w:szCs w:val="28"/>
        </w:rPr>
        <w:t>Аманжолова</w:t>
      </w:r>
      <w:proofErr w:type="spellEnd"/>
      <w:r>
        <w:rPr>
          <w:b/>
          <w:bCs/>
          <w:color w:val="2C2D2E"/>
          <w:sz w:val="28"/>
          <w:szCs w:val="28"/>
        </w:rPr>
        <w:t xml:space="preserve"> ежегодно проявляют себя в международных научных конкурсах и спортивных соревнованиях с высокой стороны.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C2D2E"/>
          <w:sz w:val="22"/>
          <w:szCs w:val="22"/>
        </w:rPr>
      </w:pP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3960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C2D2E"/>
          <w:sz w:val="22"/>
          <w:szCs w:val="22"/>
        </w:rPr>
      </w:pP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 xml:space="preserve">         За последние два года, студенты специальностей «Математика», «Физика и инженерия», «Биология» проявили себя с высокой стороны в международных научных конкурсах. Так, студенты третьего курса </w:t>
      </w:r>
      <w:proofErr w:type="spellStart"/>
      <w:r>
        <w:rPr>
          <w:color w:val="2C2D2E"/>
          <w:sz w:val="28"/>
          <w:szCs w:val="28"/>
        </w:rPr>
        <w:t>Темирлан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Ахметкалиев</w:t>
      </w:r>
      <w:proofErr w:type="spellEnd"/>
      <w:r>
        <w:rPr>
          <w:color w:val="2C2D2E"/>
          <w:sz w:val="28"/>
          <w:szCs w:val="28"/>
        </w:rPr>
        <w:t xml:space="preserve"> и Наргиз </w:t>
      </w:r>
      <w:proofErr w:type="spellStart"/>
      <w:r>
        <w:rPr>
          <w:color w:val="2C2D2E"/>
          <w:sz w:val="28"/>
          <w:szCs w:val="28"/>
        </w:rPr>
        <w:t>Рахметчанова</w:t>
      </w:r>
      <w:proofErr w:type="spellEnd"/>
      <w:r>
        <w:rPr>
          <w:color w:val="2C2D2E"/>
          <w:sz w:val="28"/>
          <w:szCs w:val="28"/>
        </w:rPr>
        <w:t xml:space="preserve"> заняли первое место в Международном конкурсе по биологии «Основы зоологии беспозвоночных», решая тестовые вопросы.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</w:rPr>
        <w:t>         Участники проекта </w:t>
      </w:r>
      <w:r>
        <w:rPr>
          <w:color w:val="000000"/>
          <w:sz w:val="28"/>
          <w:szCs w:val="28"/>
        </w:rPr>
        <w:t xml:space="preserve">«III Международное книжное издание» Ару </w:t>
      </w:r>
      <w:proofErr w:type="spellStart"/>
      <w:r>
        <w:rPr>
          <w:color w:val="000000"/>
          <w:sz w:val="28"/>
          <w:szCs w:val="28"/>
        </w:rPr>
        <w:t>Бейсекина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Гулжан</w:t>
      </w:r>
      <w:proofErr w:type="spellEnd"/>
      <w:r>
        <w:rPr>
          <w:color w:val="000000"/>
          <w:sz w:val="28"/>
          <w:szCs w:val="28"/>
        </w:rPr>
        <w:t xml:space="preserve"> Асет были награждены медалью «Лучшие молодые ученые-2021» среди научно-образовательных учреждений Содружества Независимых Государств.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Мою работу представили дистанционно. Изучала я редкий вид лекарственных растений под названием «Якорцы», который не замечают в Восточном Казахстане. Его можно применять в медицине, косметологии, дерматологии. Растение лечит подагру, диарею, артрит, – сказала студентка специальности «Биология» </w:t>
      </w:r>
      <w:proofErr w:type="spellStart"/>
      <w:r>
        <w:rPr>
          <w:color w:val="000000"/>
          <w:sz w:val="28"/>
          <w:szCs w:val="28"/>
        </w:rPr>
        <w:t>Гульжан</w:t>
      </w:r>
      <w:proofErr w:type="spellEnd"/>
      <w:r>
        <w:rPr>
          <w:color w:val="000000"/>
          <w:sz w:val="28"/>
          <w:szCs w:val="28"/>
        </w:rPr>
        <w:t xml:space="preserve"> Асет.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2910333" cy="345757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7" t="24811" r="7211" b="17948"/>
                    <a:stretch/>
                  </pic:blipFill>
                  <pic:spPr bwMode="auto">
                    <a:xfrm>
                      <a:off x="0" y="0"/>
                      <a:ext cx="2919149" cy="346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2C2D2E"/>
          <w:sz w:val="22"/>
          <w:szCs w:val="22"/>
        </w:rPr>
        <w:t xml:space="preserve"> </w:t>
      </w:r>
      <w:proofErr w:type="spellStart"/>
      <w:r w:rsidRPr="00003706">
        <w:rPr>
          <w:b/>
          <w:color w:val="2C2D2E"/>
          <w:sz w:val="28"/>
          <w:szCs w:val="28"/>
        </w:rPr>
        <w:t>Гульжан</w:t>
      </w:r>
      <w:proofErr w:type="spellEnd"/>
      <w:r w:rsidRPr="00003706">
        <w:rPr>
          <w:b/>
          <w:color w:val="2C2D2E"/>
          <w:sz w:val="28"/>
          <w:szCs w:val="28"/>
        </w:rPr>
        <w:t xml:space="preserve"> Асет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000000"/>
          <w:sz w:val="28"/>
          <w:szCs w:val="28"/>
        </w:rPr>
        <w:t xml:space="preserve">         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</w:rPr>
        <w:t>Д</w:t>
      </w:r>
      <w:r>
        <w:rPr>
          <w:color w:val="000000"/>
          <w:sz w:val="28"/>
          <w:szCs w:val="28"/>
        </w:rPr>
        <w:t>ипломом за лучший доклад на Республиканской научной практической конференции по теме «Интеграция «Образования-науки-бизнеса»: проблемы и перспективы</w:t>
      </w:r>
      <w:r>
        <w:rPr>
          <w:rFonts w:ascii="Calibri" w:hAnsi="Calibri" w:cs="Calibri"/>
          <w:color w:val="000000"/>
          <w:sz w:val="27"/>
          <w:szCs w:val="27"/>
        </w:rPr>
        <w:t>»</w:t>
      </w:r>
      <w:r>
        <w:rPr>
          <w:color w:val="000000"/>
          <w:sz w:val="28"/>
          <w:szCs w:val="28"/>
        </w:rPr>
        <w:t xml:space="preserve"> была награждена студентка специальности «Биология» </w:t>
      </w:r>
      <w:proofErr w:type="spellStart"/>
      <w:r>
        <w:rPr>
          <w:color w:val="000000"/>
          <w:sz w:val="28"/>
          <w:szCs w:val="28"/>
        </w:rPr>
        <w:t>Әсем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Байжұманова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867862" cy="3657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6" t="22442" r="26724" b="15753"/>
                    <a:stretch/>
                  </pic:blipFill>
                  <pic:spPr bwMode="auto">
                    <a:xfrm>
                      <a:off x="0" y="0"/>
                      <a:ext cx="1874672" cy="36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proofErr w:type="spellStart"/>
      <w:r w:rsidRPr="00003706">
        <w:rPr>
          <w:b/>
          <w:color w:val="000000"/>
          <w:sz w:val="28"/>
          <w:szCs w:val="28"/>
        </w:rPr>
        <w:t>Эсем</w:t>
      </w:r>
      <w:proofErr w:type="spellEnd"/>
      <w:r w:rsidRPr="00003706">
        <w:rPr>
          <w:b/>
          <w:color w:val="000000"/>
          <w:sz w:val="28"/>
          <w:szCs w:val="28"/>
        </w:rPr>
        <w:t xml:space="preserve"> </w:t>
      </w:r>
      <w:proofErr w:type="spellStart"/>
      <w:r w:rsidRPr="00003706">
        <w:rPr>
          <w:b/>
          <w:color w:val="000000"/>
          <w:sz w:val="28"/>
          <w:szCs w:val="28"/>
        </w:rPr>
        <w:t>Байжуманова</w:t>
      </w:r>
      <w:proofErr w:type="spellEnd"/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000000"/>
          <w:sz w:val="28"/>
          <w:szCs w:val="28"/>
        </w:rPr>
        <w:t xml:space="preserve">Студент «Охотоведение и </w:t>
      </w:r>
      <w:proofErr w:type="spellStart"/>
      <w:r>
        <w:rPr>
          <w:color w:val="000000"/>
          <w:sz w:val="28"/>
          <w:szCs w:val="28"/>
        </w:rPr>
        <w:t>звероводсто</w:t>
      </w:r>
      <w:proofErr w:type="spellEnd"/>
      <w:r>
        <w:rPr>
          <w:color w:val="000000"/>
          <w:sz w:val="28"/>
          <w:szCs w:val="28"/>
        </w:rPr>
        <w:t xml:space="preserve">» Сырым </w:t>
      </w:r>
      <w:proofErr w:type="spellStart"/>
      <w:r>
        <w:rPr>
          <w:color w:val="000000"/>
          <w:sz w:val="28"/>
          <w:szCs w:val="28"/>
        </w:rPr>
        <w:t>Сыдыков</w:t>
      </w:r>
      <w:proofErr w:type="spellEnd"/>
      <w:r>
        <w:rPr>
          <w:color w:val="000000"/>
          <w:sz w:val="28"/>
          <w:szCs w:val="28"/>
        </w:rPr>
        <w:t xml:space="preserve"> стал призером республиканского конкурса, организованного среди участников учреждений образования по Республике Казахстан.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</w:p>
    <w:p w:rsidR="00003706" w:rsidRP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35275" cy="3123347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8" t="23602"/>
                    <a:stretch/>
                  </pic:blipFill>
                  <pic:spPr bwMode="auto">
                    <a:xfrm>
                      <a:off x="0" y="0"/>
                      <a:ext cx="2841956" cy="313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Сырым Садыков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3706" w:rsidRP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 – Я представил в проекте – пути решения исчезновения пчел. Сами знаете, проблема глобальная, – говорит студент специальности «Биология» Сырым </w:t>
      </w:r>
      <w:proofErr w:type="spellStart"/>
      <w:r>
        <w:rPr>
          <w:color w:val="000000"/>
          <w:sz w:val="28"/>
          <w:szCs w:val="28"/>
        </w:rPr>
        <w:t>Сыдыков</w:t>
      </w:r>
      <w:proofErr w:type="spellEnd"/>
      <w:r>
        <w:rPr>
          <w:color w:val="000000"/>
          <w:sz w:val="28"/>
          <w:szCs w:val="28"/>
        </w:rPr>
        <w:t>. – Первое из них – уменьшение количества распыления растений их называют также «ионики», при которых пчелы берут нектар. Еще одно решение – зеленые остановки. Не знаю, насколько это возможно реализовать у нас, но, ориентируясь на примеры стран Европы, то можно увидеть у них цветущие автобусные остановки, их как раз-таки опыляют пчелы.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Об</w:t>
      </w:r>
      <w:r>
        <w:rPr>
          <w:color w:val="2C2D2E"/>
          <w:sz w:val="28"/>
          <w:szCs w:val="28"/>
        </w:rPr>
        <w:t xml:space="preserve">учающийся по специальности «Математика» </w:t>
      </w:r>
      <w:proofErr w:type="spellStart"/>
      <w:r>
        <w:rPr>
          <w:color w:val="2C2D2E"/>
          <w:sz w:val="28"/>
          <w:szCs w:val="28"/>
        </w:rPr>
        <w:t>Алмас</w:t>
      </w:r>
      <w:proofErr w:type="spellEnd"/>
      <w:r>
        <w:rPr>
          <w:color w:val="2C2D2E"/>
          <w:sz w:val="28"/>
          <w:szCs w:val="28"/>
        </w:rPr>
        <w:t xml:space="preserve"> Асет занял 1 место в Конкурсе «Цифровой Казахстан». Студент 4 курса специальности «Ядерная физика» Руслан </w:t>
      </w:r>
      <w:proofErr w:type="spellStart"/>
      <w:r>
        <w:rPr>
          <w:color w:val="2C2D2E"/>
          <w:sz w:val="28"/>
          <w:szCs w:val="28"/>
        </w:rPr>
        <w:t>Кондакиров</w:t>
      </w:r>
      <w:proofErr w:type="spellEnd"/>
      <w:r>
        <w:rPr>
          <w:color w:val="2C2D2E"/>
          <w:sz w:val="28"/>
          <w:szCs w:val="28"/>
        </w:rPr>
        <w:t xml:space="preserve"> только за прошлый год участвовал в пяти международных конференциях. Занял первые места в олимпиадах «Атомная физика», «Электроника», «Методы наблюдения и регистрации частиц в ядерной физике</w:t>
      </w:r>
      <w:r>
        <w:rPr>
          <w:color w:val="2C2D2E"/>
          <w:sz w:val="28"/>
          <w:szCs w:val="28"/>
          <w:lang w:val="kk-KZ"/>
        </w:rPr>
        <w:t>», «Отражение света».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noProof/>
        </w:rPr>
        <w:drawing>
          <wp:inline distT="0" distB="0" distL="0" distR="0">
            <wp:extent cx="3054350" cy="2644274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723" cy="265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2C2D2E"/>
          <w:sz w:val="22"/>
          <w:szCs w:val="22"/>
        </w:rPr>
        <w:t xml:space="preserve">  </w:t>
      </w:r>
      <w:r w:rsidRPr="00003706">
        <w:rPr>
          <w:b/>
          <w:color w:val="2C2D2E"/>
          <w:sz w:val="28"/>
          <w:szCs w:val="28"/>
          <w:lang w:val="kk-KZ"/>
        </w:rPr>
        <w:t>Руслан Кондакиров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  <w:lang w:val="kk-KZ"/>
        </w:rPr>
        <w:t>         – На данных олимпиадах я решал тестовые задания. Было не сложно, так как эти темы мы проходили с нашими преподавателями. Стараюсь вникать в каждую лекцию, это важно для моего будущего, – сказал Руслан Кондакиров.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lastRenderedPageBreak/>
        <w:t xml:space="preserve">         Стоит отметить, что обучающиеся также активно проявляют свои таланты в спортивной карьере. Так, студент специальности «Физическая культура и спорт» </w:t>
      </w:r>
      <w:proofErr w:type="spellStart"/>
      <w:r>
        <w:rPr>
          <w:color w:val="2C2D2E"/>
          <w:sz w:val="28"/>
          <w:szCs w:val="28"/>
        </w:rPr>
        <w:t>Нұрәлі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Советқанов</w:t>
      </w:r>
      <w:proofErr w:type="spellEnd"/>
      <w:r>
        <w:rPr>
          <w:color w:val="2C2D2E"/>
          <w:sz w:val="28"/>
          <w:szCs w:val="28"/>
        </w:rPr>
        <w:t xml:space="preserve"> в Паралимпийских играх в Японии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color w:val="2C2D2E"/>
          <w:sz w:val="28"/>
          <w:szCs w:val="28"/>
        </w:rPr>
        <w:t>занял четвёртую строчку в заплыве – 1:10.77, в общем зачёте стал восьмым и отобрался в финал. В финале занял восьмое место с результатом 1:10.99.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         – Был рад принимать участие в достойных спортивных соревнованиях. Ведь участвовать одно, а попасть в олимпиаду еще постараться нужно. Дальше буду стараться еще лучше, ведь впереди – Париж, – с гордостью произнес спортсмен </w:t>
      </w:r>
      <w:proofErr w:type="spellStart"/>
      <w:r>
        <w:rPr>
          <w:color w:val="2C2D2E"/>
          <w:sz w:val="28"/>
          <w:szCs w:val="28"/>
        </w:rPr>
        <w:t>Нұрәлі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Советқанов</w:t>
      </w:r>
      <w:proofErr w:type="spellEnd"/>
      <w:r>
        <w:rPr>
          <w:color w:val="2C2D2E"/>
          <w:sz w:val="28"/>
          <w:szCs w:val="28"/>
        </w:rPr>
        <w:t>.</w:t>
      </w:r>
    </w:p>
    <w:p w:rsidR="00003706" w:rsidRPr="006C0798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  <w:r>
        <w:rPr>
          <w:noProof/>
        </w:rPr>
        <w:drawing>
          <wp:inline distT="0" distB="0" distL="0" distR="0">
            <wp:extent cx="3095625" cy="4610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7" t="24375" r="28281"/>
                    <a:stretch/>
                  </pic:blipFill>
                  <pic:spPr bwMode="auto">
                    <a:xfrm>
                      <a:off x="0" y="0"/>
                      <a:ext cx="30956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0798">
        <w:rPr>
          <w:rFonts w:ascii="Calibri" w:hAnsi="Calibri" w:cs="Calibri"/>
          <w:color w:val="2C2D2E"/>
          <w:sz w:val="22"/>
          <w:szCs w:val="22"/>
        </w:rPr>
        <w:t xml:space="preserve">   </w:t>
      </w:r>
      <w:bookmarkStart w:id="0" w:name="_GoBack"/>
      <w:proofErr w:type="spellStart"/>
      <w:r w:rsidR="006C0798" w:rsidRPr="006C0798">
        <w:rPr>
          <w:b/>
          <w:color w:val="2C2D2E"/>
          <w:sz w:val="28"/>
          <w:szCs w:val="28"/>
        </w:rPr>
        <w:t>Нұрәлі</w:t>
      </w:r>
      <w:proofErr w:type="spellEnd"/>
      <w:r w:rsidR="006C0798" w:rsidRPr="006C0798">
        <w:rPr>
          <w:b/>
          <w:color w:val="2C2D2E"/>
          <w:sz w:val="28"/>
          <w:szCs w:val="28"/>
        </w:rPr>
        <w:t xml:space="preserve"> </w:t>
      </w:r>
      <w:proofErr w:type="spellStart"/>
      <w:r w:rsidR="006C0798" w:rsidRPr="006C0798">
        <w:rPr>
          <w:b/>
          <w:color w:val="2C2D2E"/>
          <w:sz w:val="28"/>
          <w:szCs w:val="28"/>
        </w:rPr>
        <w:t>Советқанов</w:t>
      </w:r>
      <w:bookmarkEnd w:id="0"/>
      <w:proofErr w:type="spellEnd"/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>         Кроме того, студенты специальности «Физическая культура и спорт» также занимают призовые места, участвуя в международных соревнованиях.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>Например, Сер</w:t>
      </w:r>
      <w:r>
        <w:rPr>
          <w:color w:val="2C2D2E"/>
          <w:sz w:val="28"/>
          <w:szCs w:val="28"/>
          <w:lang w:val="kk-KZ"/>
        </w:rPr>
        <w:t>і</w:t>
      </w:r>
      <w:proofErr w:type="spellStart"/>
      <w:r>
        <w:rPr>
          <w:color w:val="2C2D2E"/>
          <w:sz w:val="28"/>
          <w:szCs w:val="28"/>
        </w:rPr>
        <w:t>кбол</w:t>
      </w:r>
      <w:proofErr w:type="spellEnd"/>
      <w:r>
        <w:rPr>
          <w:color w:val="2C2D2E"/>
        </w:rPr>
        <w:t> </w:t>
      </w:r>
      <w:proofErr w:type="spellStart"/>
      <w:r>
        <w:rPr>
          <w:color w:val="2C2D2E"/>
          <w:sz w:val="28"/>
          <w:szCs w:val="28"/>
        </w:rPr>
        <w:t>Ермеков</w:t>
      </w:r>
      <w:proofErr w:type="spellEnd"/>
      <w:r>
        <w:rPr>
          <w:color w:val="2C2D2E"/>
          <w:sz w:val="28"/>
          <w:szCs w:val="28"/>
        </w:rPr>
        <w:t xml:space="preserve"> является Чемпионом Мира по кикбоксингу. </w:t>
      </w:r>
      <w:proofErr w:type="spellStart"/>
      <w:r>
        <w:rPr>
          <w:color w:val="2C2D2E"/>
          <w:sz w:val="28"/>
          <w:szCs w:val="28"/>
        </w:rPr>
        <w:t>Данияр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Ауданбек</w:t>
      </w:r>
      <w:proofErr w:type="spellEnd"/>
      <w:r>
        <w:rPr>
          <w:color w:val="2C2D2E"/>
          <w:sz w:val="28"/>
          <w:szCs w:val="28"/>
        </w:rPr>
        <w:t xml:space="preserve"> и Николай </w:t>
      </w:r>
      <w:proofErr w:type="spellStart"/>
      <w:r>
        <w:rPr>
          <w:color w:val="2C2D2E"/>
          <w:sz w:val="28"/>
          <w:szCs w:val="28"/>
        </w:rPr>
        <w:t>Мрзагараев</w:t>
      </w:r>
      <w:proofErr w:type="spellEnd"/>
      <w:r>
        <w:rPr>
          <w:color w:val="2C2D2E"/>
          <w:sz w:val="28"/>
          <w:szCs w:val="28"/>
        </w:rPr>
        <w:t xml:space="preserve"> являются Чемпионами Азии по армрестлингу и призерами Чемпионата мира по данному виду спорта. Диас </w:t>
      </w:r>
      <w:r>
        <w:rPr>
          <w:color w:val="2C2D2E"/>
          <w:sz w:val="28"/>
          <w:szCs w:val="28"/>
          <w:lang w:val="kk-KZ"/>
        </w:rPr>
        <w:t>Талапбеков выиграл Кубок Азии по армрестлингу. Мөдір</w:t>
      </w:r>
      <w:r>
        <w:rPr>
          <w:color w:val="2C2D2E"/>
          <w:sz w:val="32"/>
          <w:szCs w:val="32"/>
          <w:lang w:val="kk-KZ"/>
        </w:rPr>
        <w:t> </w:t>
      </w:r>
      <w:r>
        <w:rPr>
          <w:color w:val="2C2D2E"/>
          <w:sz w:val="28"/>
          <w:szCs w:val="28"/>
          <w:lang w:val="kk-KZ"/>
        </w:rPr>
        <w:t>Қалиқанова на Чемпионате Мира по армрестлингу заняла второе место.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  <w:lang w:val="kk-KZ"/>
        </w:rPr>
        <w:t> </w:t>
      </w:r>
    </w:p>
    <w:p w:rsidR="00003706" w:rsidRDefault="00003706" w:rsidP="00003706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b/>
          <w:bCs/>
          <w:color w:val="2C2D2E"/>
          <w:sz w:val="28"/>
          <w:szCs w:val="28"/>
          <w:lang w:val="kk-KZ"/>
        </w:rPr>
        <w:t xml:space="preserve">                                                      </w:t>
      </w:r>
      <w:r>
        <w:rPr>
          <w:b/>
          <w:bCs/>
          <w:color w:val="2C2D2E"/>
          <w:sz w:val="28"/>
          <w:szCs w:val="28"/>
          <w:lang w:val="kk-KZ"/>
        </w:rPr>
        <w:t>Пресс-служба ВКУ имени С.Аманжолова</w:t>
      </w:r>
    </w:p>
    <w:p w:rsidR="00A97150" w:rsidRDefault="00A97150"/>
    <w:sectPr w:rsidR="00A97150" w:rsidSect="0000370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06"/>
    <w:rsid w:val="00003706"/>
    <w:rsid w:val="001B3096"/>
    <w:rsid w:val="006C0798"/>
    <w:rsid w:val="00A97150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414A"/>
  <w15:chartTrackingRefBased/>
  <w15:docId w15:val="{6DE45EA6-0D46-4A92-8736-C398C914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0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03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 Гатауллин</dc:creator>
  <cp:keywords/>
  <dc:description/>
  <cp:lastModifiedBy>Даут Гатауллин</cp:lastModifiedBy>
  <cp:revision>1</cp:revision>
  <dcterms:created xsi:type="dcterms:W3CDTF">2022-01-19T07:50:00Z</dcterms:created>
  <dcterms:modified xsi:type="dcterms:W3CDTF">2022-01-19T08:01:00Z</dcterms:modified>
</cp:coreProperties>
</file>