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F7132" w:rsidRPr="004A2ADC" w:rsidRDefault="00FB1991" w:rsidP="004A2ADC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4A2ADC">
        <w:rPr>
          <w:rFonts w:ascii="Times New Roman" w:hAnsi="Times New Roman" w:cs="Times New Roman"/>
          <w:b/>
          <w:sz w:val="44"/>
          <w:szCs w:val="44"/>
        </w:rPr>
        <w:t xml:space="preserve">Ферма </w:t>
      </w:r>
      <w:proofErr w:type="spellStart"/>
      <w:r w:rsidRPr="004A2ADC">
        <w:rPr>
          <w:rFonts w:ascii="Times New Roman" w:hAnsi="Times New Roman" w:cs="Times New Roman"/>
          <w:b/>
          <w:sz w:val="44"/>
          <w:szCs w:val="44"/>
        </w:rPr>
        <w:t>альпак</w:t>
      </w:r>
      <w:proofErr w:type="spellEnd"/>
      <w:r w:rsidRPr="004A2ADC">
        <w:rPr>
          <w:rFonts w:ascii="Times New Roman" w:hAnsi="Times New Roman" w:cs="Times New Roman"/>
          <w:b/>
          <w:sz w:val="44"/>
          <w:szCs w:val="44"/>
        </w:rPr>
        <w:t>: не только ценная шерсть</w:t>
      </w:r>
    </w:p>
    <w:p w14:paraId="00000002" w14:textId="77777777" w:rsidR="005F7132" w:rsidRPr="004A2ADC" w:rsidRDefault="005F7132" w:rsidP="006E251A">
      <w:pPr>
        <w:spacing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00000003" w14:textId="77777777" w:rsidR="005F7132" w:rsidRPr="006E251A" w:rsidRDefault="00FB1991" w:rsidP="006E251A">
      <w:pPr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251A">
        <w:rPr>
          <w:rFonts w:ascii="Times New Roman" w:hAnsi="Times New Roman" w:cs="Times New Roman"/>
          <w:i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i/>
          <w:sz w:val="24"/>
          <w:szCs w:val="24"/>
        </w:rPr>
        <w:t xml:space="preserve"> – южноамериканские животные очень похожие на более известных россиянам лам. Симпатичные </w:t>
      </w:r>
      <w:proofErr w:type="spellStart"/>
      <w:r w:rsidRPr="006E251A">
        <w:rPr>
          <w:rFonts w:ascii="Times New Roman" w:hAnsi="Times New Roman" w:cs="Times New Roman"/>
          <w:i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i/>
          <w:sz w:val="24"/>
          <w:szCs w:val="24"/>
        </w:rPr>
        <w:t xml:space="preserve"> привлекают туристов в контактные зоопарки и фермы, но на этом их польза не заканчивается. На родине животных разводят из-за их шерсти, из которой производят дорогую пряжу. В нашей стране тоже работает не одна ферма </w:t>
      </w:r>
      <w:proofErr w:type="spellStart"/>
      <w:r w:rsidRPr="006E251A">
        <w:rPr>
          <w:rFonts w:ascii="Times New Roman" w:hAnsi="Times New Roman" w:cs="Times New Roman"/>
          <w:i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i/>
          <w:sz w:val="24"/>
          <w:szCs w:val="24"/>
        </w:rPr>
        <w:t>. Как же превратить милых животных</w:t>
      </w:r>
      <w:r w:rsidRPr="006E251A">
        <w:rPr>
          <w:rFonts w:ascii="Times New Roman" w:hAnsi="Times New Roman" w:cs="Times New Roman"/>
          <w:i/>
          <w:sz w:val="24"/>
          <w:szCs w:val="24"/>
        </w:rPr>
        <w:t xml:space="preserve"> в доходный бизнес?</w:t>
      </w:r>
    </w:p>
    <w:p w14:paraId="00000004" w14:textId="77777777" w:rsidR="005F7132" w:rsidRPr="004A2ADC" w:rsidRDefault="005F7132" w:rsidP="006E251A">
      <w:pPr>
        <w:spacing w:line="240" w:lineRule="auto"/>
        <w:ind w:firstLine="284"/>
        <w:rPr>
          <w:rFonts w:ascii="Times New Roman" w:hAnsi="Times New Roman" w:cs="Times New Roman"/>
          <w:i/>
          <w:sz w:val="16"/>
          <w:szCs w:val="16"/>
        </w:rPr>
      </w:pPr>
    </w:p>
    <w:p w14:paraId="00000006" w14:textId="17225D72" w:rsidR="005F7132" w:rsidRPr="004A2ADC" w:rsidRDefault="00FB1991" w:rsidP="004A2AD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– родственники лам.</w:t>
      </w:r>
      <w:r w:rsidRPr="006E2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51A">
        <w:rPr>
          <w:rFonts w:ascii="Times New Roman" w:hAnsi="Times New Roman" w:cs="Times New Roman"/>
          <w:sz w:val="24"/>
          <w:szCs w:val="24"/>
        </w:rPr>
        <w:t xml:space="preserve">Собственно, это вид южноамериканского верблюда. Индейцы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Мочика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>, проживавшие на территории нынешнего Перу, на</w:t>
      </w:r>
      <w:r w:rsidR="004A2ADC">
        <w:rPr>
          <w:rFonts w:ascii="Times New Roman" w:hAnsi="Times New Roman" w:cs="Times New Roman"/>
          <w:sz w:val="24"/>
          <w:szCs w:val="24"/>
        </w:rPr>
        <w:t xml:space="preserve">чали разводить </w:t>
      </w:r>
      <w:proofErr w:type="spellStart"/>
      <w:r w:rsidR="004A2ADC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="004A2ADC">
        <w:rPr>
          <w:rFonts w:ascii="Times New Roman" w:hAnsi="Times New Roman" w:cs="Times New Roman"/>
          <w:sz w:val="24"/>
          <w:szCs w:val="24"/>
        </w:rPr>
        <w:t xml:space="preserve"> 6–6,5 тыс</w:t>
      </w:r>
      <w:proofErr w:type="spellStart"/>
      <w:r w:rsidR="004A2ADC">
        <w:rPr>
          <w:rFonts w:ascii="Times New Roman" w:hAnsi="Times New Roman" w:cs="Times New Roman"/>
          <w:sz w:val="24"/>
          <w:szCs w:val="24"/>
          <w:lang w:val="ru-RU"/>
        </w:rPr>
        <w:t>яч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лет назад, они разводятся на просторах Южной Америки уже тыс</w:t>
      </w:r>
      <w:r w:rsidR="004A2ADC">
        <w:rPr>
          <w:rFonts w:ascii="Times New Roman" w:hAnsi="Times New Roman" w:cs="Times New Roman"/>
          <w:sz w:val="24"/>
          <w:szCs w:val="24"/>
        </w:rPr>
        <w:t>ячи лет</w:t>
      </w:r>
      <w:proofErr w:type="gramStart"/>
      <w:r w:rsidR="004A2A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2ADC">
        <w:rPr>
          <w:rFonts w:ascii="Times New Roman" w:hAnsi="Times New Roman" w:cs="Times New Roman"/>
          <w:sz w:val="24"/>
          <w:szCs w:val="24"/>
        </w:rPr>
        <w:t xml:space="preserve"> </w:t>
      </w:r>
      <w:r w:rsidR="004A2ADC">
        <w:rPr>
          <w:rFonts w:ascii="Times New Roman" w:hAnsi="Times New Roman" w:cs="Times New Roman"/>
          <w:sz w:val="24"/>
          <w:szCs w:val="24"/>
          <w:lang w:val="ru-RU"/>
        </w:rPr>
        <w:t>Ж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ивут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небольшими стадами, состоящими из одного самца и 4–10 са</w:t>
      </w:r>
      <w:r w:rsidR="004A2ADC">
        <w:rPr>
          <w:rFonts w:ascii="Times New Roman" w:hAnsi="Times New Roman" w:cs="Times New Roman"/>
          <w:sz w:val="24"/>
          <w:szCs w:val="24"/>
        </w:rPr>
        <w:t>мок в Андах на высоте 3,5–5 тыс</w:t>
      </w:r>
      <w:proofErr w:type="spellStart"/>
      <w:r w:rsidR="004A2ADC">
        <w:rPr>
          <w:rFonts w:ascii="Times New Roman" w:hAnsi="Times New Roman" w:cs="Times New Roman"/>
          <w:sz w:val="24"/>
          <w:szCs w:val="24"/>
          <w:lang w:val="ru-RU"/>
        </w:rPr>
        <w:t>яч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м</w:t>
      </w:r>
      <w:proofErr w:type="spellStart"/>
      <w:r w:rsidR="004A2ADC">
        <w:rPr>
          <w:rFonts w:ascii="Times New Roman" w:hAnsi="Times New Roman" w:cs="Times New Roman"/>
          <w:sz w:val="24"/>
          <w:szCs w:val="24"/>
          <w:lang w:val="ru-RU"/>
        </w:rPr>
        <w:t>етров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>, на территории Эквадора, южного Перу, северного Чили и западной Боливии.</w:t>
      </w:r>
    </w:p>
    <w:p w14:paraId="0000000C" w14:textId="646DAA6C" w:rsidR="005F7132" w:rsidRPr="004A2ADC" w:rsidRDefault="00FB1991" w:rsidP="00FB1991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Продолжительность жизни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– от 15 до 25 лет, при этом они довольно </w:t>
      </w:r>
      <w:r w:rsidRPr="006E251A">
        <w:rPr>
          <w:rFonts w:ascii="Times New Roman" w:hAnsi="Times New Roman" w:cs="Times New Roman"/>
          <w:sz w:val="24"/>
          <w:szCs w:val="24"/>
        </w:rPr>
        <w:t xml:space="preserve">неприхотливы к корму и условиям содержания. Рост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обычно не выше 90 см, а вес 40–90 кг, поэтому их не используют как лам в качестве вьючных животных.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251A">
        <w:rPr>
          <w:rFonts w:ascii="Times New Roman" w:hAnsi="Times New Roman" w:cs="Times New Roman"/>
          <w:sz w:val="24"/>
          <w:szCs w:val="24"/>
        </w:rPr>
        <w:t xml:space="preserve">Особенность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в том, что у них нет зубов на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 w:rsidR="004A2AD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4A2ADC">
        <w:rPr>
          <w:rFonts w:ascii="Times New Roman" w:hAnsi="Times New Roman" w:cs="Times New Roman"/>
          <w:sz w:val="24"/>
          <w:szCs w:val="24"/>
        </w:rPr>
        <w:t xml:space="preserve"> челюсти, именно </w:t>
      </w:r>
      <w:r w:rsidRPr="006E251A">
        <w:rPr>
          <w:rFonts w:ascii="Times New Roman" w:hAnsi="Times New Roman" w:cs="Times New Roman"/>
          <w:sz w:val="24"/>
          <w:szCs w:val="24"/>
        </w:rPr>
        <w:t>п</w:t>
      </w:r>
      <w:r w:rsidR="004A2AD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E251A">
        <w:rPr>
          <w:rFonts w:ascii="Times New Roman" w:hAnsi="Times New Roman" w:cs="Times New Roman"/>
          <w:sz w:val="24"/>
          <w:szCs w:val="24"/>
        </w:rPr>
        <w:t>этому они так забавно жу</w:t>
      </w:r>
      <w:r w:rsidRPr="006E251A">
        <w:rPr>
          <w:rFonts w:ascii="Times New Roman" w:hAnsi="Times New Roman" w:cs="Times New Roman"/>
          <w:sz w:val="24"/>
          <w:szCs w:val="24"/>
        </w:rPr>
        <w:t xml:space="preserve">ют (боковыми зубами). У этих животных покладистый и дружелюбный характер, они привыкают к людям, не проявляют агрессию.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очень любопытны, это довольно умные и чистоплотные животные. Также они очень любят воду.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251A">
        <w:rPr>
          <w:rFonts w:ascii="Times New Roman" w:hAnsi="Times New Roman" w:cs="Times New Roman"/>
          <w:sz w:val="24"/>
          <w:szCs w:val="24"/>
        </w:rPr>
        <w:t xml:space="preserve">Как и другие верблюжьи,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умеют </w:t>
      </w:r>
      <w:r w:rsidRPr="006E251A">
        <w:rPr>
          <w:rFonts w:ascii="Times New Roman" w:hAnsi="Times New Roman" w:cs="Times New Roman"/>
          <w:sz w:val="24"/>
          <w:szCs w:val="24"/>
        </w:rPr>
        <w:t xml:space="preserve">плеваться – это их способ защиты. Но прибегают к нему только в крайних случаях, когда опасность грозит детенышам –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криа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>, например.</w:t>
      </w:r>
    </w:p>
    <w:p w14:paraId="0000000D" w14:textId="5E2FD064" w:rsidR="005F7132" w:rsidRPr="006E251A" w:rsidRDefault="00FB1991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Все эти качества, а также то, что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все еще остаются в нашей стране экзотикой, делает их отличным выбором для фермера.</w:t>
      </w:r>
      <w:r w:rsidRPr="006E251A">
        <w:rPr>
          <w:rFonts w:ascii="Times New Roman" w:hAnsi="Times New Roman" w:cs="Times New Roman"/>
          <w:sz w:val="24"/>
          <w:szCs w:val="24"/>
        </w:rPr>
        <w:t xml:space="preserve"> Причем, приносить доход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E251A">
        <w:rPr>
          <w:rFonts w:ascii="Times New Roman" w:hAnsi="Times New Roman" w:cs="Times New Roman"/>
          <w:sz w:val="24"/>
          <w:szCs w:val="24"/>
        </w:rPr>
        <w:t xml:space="preserve"> не только шерсть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E" w14:textId="77777777" w:rsidR="005F7132" w:rsidRPr="004A2ADC" w:rsidRDefault="005F7132" w:rsidP="006E251A">
      <w:pPr>
        <w:spacing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00000010" w14:textId="5CCED50F" w:rsidR="005F7132" w:rsidRPr="004A2ADC" w:rsidRDefault="00FB1991" w:rsidP="004A2AD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E251A">
        <w:rPr>
          <w:rFonts w:ascii="Times New Roman" w:hAnsi="Times New Roman" w:cs="Times New Roman"/>
          <w:b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b/>
          <w:sz w:val="24"/>
          <w:szCs w:val="24"/>
        </w:rPr>
        <w:t>: содержание и уход</w:t>
      </w:r>
    </w:p>
    <w:p w14:paraId="00000012" w14:textId="67059916" w:rsidR="005F7132" w:rsidRPr="004A2ADC" w:rsidRDefault="00FB1991" w:rsidP="004A2AD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На своей исторической родине, а также, например, в Швейцарии, где поголовье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составляет до 15 тыс</w:t>
      </w:r>
      <w:proofErr w:type="spellStart"/>
      <w:r w:rsidR="004A2ADC">
        <w:rPr>
          <w:rFonts w:ascii="Times New Roman" w:hAnsi="Times New Roman" w:cs="Times New Roman"/>
          <w:sz w:val="24"/>
          <w:szCs w:val="24"/>
          <w:lang w:val="ru-RU"/>
        </w:rPr>
        <w:t>яч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особей, животные круглый год находятся на свободном выпасе. Для об</w:t>
      </w:r>
      <w:r w:rsidR="004A2ADC">
        <w:rPr>
          <w:rFonts w:ascii="Times New Roman" w:hAnsi="Times New Roman" w:cs="Times New Roman"/>
          <w:sz w:val="24"/>
          <w:szCs w:val="24"/>
        </w:rPr>
        <w:t>еспече</w:t>
      </w:r>
      <w:r w:rsidRPr="006E251A">
        <w:rPr>
          <w:rFonts w:ascii="Times New Roman" w:hAnsi="Times New Roman" w:cs="Times New Roman"/>
          <w:sz w:val="24"/>
          <w:szCs w:val="24"/>
        </w:rPr>
        <w:t>ния н</w:t>
      </w:r>
      <w:r w:rsidR="004A2ADC">
        <w:rPr>
          <w:rFonts w:ascii="Times New Roman" w:hAnsi="Times New Roman" w:cs="Times New Roman"/>
          <w:sz w:val="24"/>
          <w:szCs w:val="24"/>
        </w:rPr>
        <w:t>еобходимым количеством кор</w:t>
      </w:r>
      <w:r w:rsidRPr="006E251A">
        <w:rPr>
          <w:rFonts w:ascii="Times New Roman" w:hAnsi="Times New Roman" w:cs="Times New Roman"/>
          <w:sz w:val="24"/>
          <w:szCs w:val="24"/>
        </w:rPr>
        <w:t>ма на каждо</w:t>
      </w:r>
      <w:r w:rsidR="004A2ADC">
        <w:rPr>
          <w:rFonts w:ascii="Times New Roman" w:hAnsi="Times New Roman" w:cs="Times New Roman"/>
          <w:sz w:val="24"/>
          <w:szCs w:val="24"/>
        </w:rPr>
        <w:t>е животное необходимо 500 кв. м</w:t>
      </w:r>
      <w:proofErr w:type="spellStart"/>
      <w:r w:rsidR="004A2ADC">
        <w:rPr>
          <w:rFonts w:ascii="Times New Roman" w:hAnsi="Times New Roman" w:cs="Times New Roman"/>
          <w:sz w:val="24"/>
          <w:szCs w:val="24"/>
          <w:lang w:val="ru-RU"/>
        </w:rPr>
        <w:t>етров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пастбища, а на 1 га можно содержать до 10–12</w:t>
      </w:r>
      <w:r w:rsidR="004A2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ADC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="004A2ADC">
        <w:rPr>
          <w:rFonts w:ascii="Times New Roman" w:hAnsi="Times New Roman" w:cs="Times New Roman"/>
          <w:sz w:val="24"/>
          <w:szCs w:val="24"/>
        </w:rPr>
        <w:t>. Для сравнения: в молочном скотовод</w:t>
      </w:r>
      <w:r w:rsidRPr="006E251A">
        <w:rPr>
          <w:rFonts w:ascii="Times New Roman" w:hAnsi="Times New Roman" w:cs="Times New Roman"/>
          <w:sz w:val="24"/>
          <w:szCs w:val="24"/>
        </w:rPr>
        <w:t xml:space="preserve">стве </w:t>
      </w:r>
      <w:r w:rsidR="004A2ADC">
        <w:rPr>
          <w:rFonts w:ascii="Times New Roman" w:hAnsi="Times New Roman" w:cs="Times New Roman"/>
          <w:sz w:val="24"/>
          <w:szCs w:val="24"/>
        </w:rPr>
        <w:t>на такой площади можно содер</w:t>
      </w:r>
      <w:r w:rsidRPr="006E251A">
        <w:rPr>
          <w:rFonts w:ascii="Times New Roman" w:hAnsi="Times New Roman" w:cs="Times New Roman"/>
          <w:sz w:val="24"/>
          <w:szCs w:val="24"/>
        </w:rPr>
        <w:t>жать одно животное. Фермеру не придетс</w:t>
      </w:r>
      <w:r w:rsidRPr="006E251A">
        <w:rPr>
          <w:rFonts w:ascii="Times New Roman" w:hAnsi="Times New Roman" w:cs="Times New Roman"/>
          <w:sz w:val="24"/>
          <w:szCs w:val="24"/>
        </w:rPr>
        <w:t>я беспокоит</w:t>
      </w:r>
      <w:r w:rsidR="004A2ADC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за качество пастбища</w:t>
      </w:r>
      <w:r w:rsidR="004A2ADC">
        <w:rPr>
          <w:rFonts w:ascii="Times New Roman" w:hAnsi="Times New Roman" w:cs="Times New Roman"/>
          <w:sz w:val="24"/>
          <w:szCs w:val="24"/>
        </w:rPr>
        <w:t xml:space="preserve">: из-за мозолистого выступа </w:t>
      </w:r>
      <w:proofErr w:type="spellStart"/>
      <w:r w:rsidR="004A2ADC">
        <w:rPr>
          <w:rFonts w:ascii="Times New Roman" w:hAnsi="Times New Roman" w:cs="Times New Roman"/>
          <w:sz w:val="24"/>
          <w:szCs w:val="24"/>
        </w:rPr>
        <w:t>аль</w:t>
      </w:r>
      <w:r w:rsidRPr="006E251A">
        <w:rPr>
          <w:rFonts w:ascii="Times New Roman" w:hAnsi="Times New Roman" w:cs="Times New Roman"/>
          <w:sz w:val="24"/>
          <w:szCs w:val="24"/>
        </w:rPr>
        <w:t>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не вытаптывают траву, сохраняя ландшафт, а вот лишнюю траву, в том числе сухую, съедают, предотвращая возможность распространения пожаров.</w:t>
      </w:r>
    </w:p>
    <w:p w14:paraId="00000014" w14:textId="2631F8BE" w:rsidR="005F7132" w:rsidRPr="004A2ADC" w:rsidRDefault="00FB1991" w:rsidP="004A2ADC">
      <w:pPr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i/>
          <w:sz w:val="24"/>
          <w:szCs w:val="24"/>
        </w:rPr>
        <w:t xml:space="preserve">Важно: </w:t>
      </w:r>
      <w:hyperlink r:id="rId5">
        <w:r w:rsidRPr="006E251A">
          <w:rPr>
            <w:rFonts w:ascii="Times New Roman" w:hAnsi="Times New Roman" w:cs="Times New Roman"/>
            <w:i/>
            <w:color w:val="1155CC"/>
            <w:sz w:val="24"/>
            <w:szCs w:val="24"/>
            <w:u w:val="single"/>
          </w:rPr>
          <w:t>за пастбищами нужно регулярно ухаживать</w:t>
        </w:r>
      </w:hyperlink>
      <w:r w:rsidRPr="006E251A">
        <w:rPr>
          <w:rFonts w:ascii="Times New Roman" w:hAnsi="Times New Roman" w:cs="Times New Roman"/>
          <w:i/>
          <w:sz w:val="24"/>
          <w:szCs w:val="24"/>
        </w:rPr>
        <w:t xml:space="preserve"> и вносить цианамид кальция для дезинфекции.</w:t>
      </w:r>
    </w:p>
    <w:p w14:paraId="00000016" w14:textId="170377F4" w:rsidR="005F7132" w:rsidRPr="004A2ADC" w:rsidRDefault="00FB1991" w:rsidP="004A2AD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>На случай ветреной или дождливой погоды нужно пос</w:t>
      </w:r>
      <w:r>
        <w:rPr>
          <w:rFonts w:ascii="Times New Roman" w:hAnsi="Times New Roman" w:cs="Times New Roman"/>
          <w:sz w:val="24"/>
          <w:szCs w:val="24"/>
        </w:rPr>
        <w:t xml:space="preserve">троить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трехстенные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сухие навес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bookmarkStart w:id="0" w:name="_GoBack"/>
      <w:bookmarkEnd w:id="0"/>
      <w:r w:rsidRPr="006E251A">
        <w:rPr>
          <w:rFonts w:ascii="Times New Roman" w:hAnsi="Times New Roman" w:cs="Times New Roman"/>
          <w:sz w:val="24"/>
          <w:szCs w:val="24"/>
        </w:rPr>
        <w:t>. Каждому животному для комф</w:t>
      </w:r>
      <w:r w:rsidRPr="006E251A">
        <w:rPr>
          <w:rFonts w:ascii="Times New Roman" w:hAnsi="Times New Roman" w:cs="Times New Roman"/>
          <w:sz w:val="24"/>
          <w:szCs w:val="24"/>
        </w:rPr>
        <w:t>ортного размещения необходимо около 2 кв. м</w:t>
      </w:r>
      <w:proofErr w:type="spellStart"/>
      <w:r w:rsidR="004A2ADC">
        <w:rPr>
          <w:rFonts w:ascii="Times New Roman" w:hAnsi="Times New Roman" w:cs="Times New Roman"/>
          <w:sz w:val="24"/>
          <w:szCs w:val="24"/>
          <w:lang w:val="ru-RU"/>
        </w:rPr>
        <w:t>етров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. В таких условиях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r w:rsidR="004A2AD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A2ADC">
        <w:rPr>
          <w:rFonts w:ascii="Times New Roman" w:hAnsi="Times New Roman" w:cs="Times New Roman"/>
          <w:sz w:val="24"/>
          <w:szCs w:val="24"/>
        </w:rPr>
        <w:t xml:space="preserve"> легко переносят морозы до –30</w:t>
      </w:r>
      <w:r w:rsidR="004A2ADC" w:rsidRPr="004A2AD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о</w:t>
      </w:r>
      <w:r w:rsidRPr="006E251A">
        <w:rPr>
          <w:rFonts w:ascii="Times New Roman" w:hAnsi="Times New Roman" w:cs="Times New Roman"/>
          <w:sz w:val="24"/>
          <w:szCs w:val="24"/>
        </w:rPr>
        <w:t>С. Для них опасней сырая и холодная погода, чем морозы.</w:t>
      </w:r>
    </w:p>
    <w:p w14:paraId="00000018" w14:textId="729A5814" w:rsidR="005F7132" w:rsidRPr="004A2ADC" w:rsidRDefault="00FB1991" w:rsidP="004A2AD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Что касается корма, то круглый год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едят траву и сено (лучше второго укоса), это их любимая </w:t>
      </w:r>
      <w:r w:rsidRPr="006E251A">
        <w:rPr>
          <w:rFonts w:ascii="Times New Roman" w:hAnsi="Times New Roman" w:cs="Times New Roman"/>
          <w:sz w:val="24"/>
          <w:szCs w:val="24"/>
        </w:rPr>
        <w:t>пища. Зимой фермеры добавляют в рацион кормовые добавки, чтобы более скудное с точки зрения полезных веществ меню не отражалось на качестве шерсти.</w:t>
      </w:r>
    </w:p>
    <w:p w14:paraId="00000019" w14:textId="762C7C7D" w:rsidR="005F7132" w:rsidRPr="006E251A" w:rsidRDefault="00FB1991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Эти выносливые животные устойчивы к болезням, поэтому основными профилактическими мерами являются весенняя </w:t>
      </w:r>
      <w:r w:rsidRPr="006E251A">
        <w:rPr>
          <w:rFonts w:ascii="Times New Roman" w:hAnsi="Times New Roman" w:cs="Times New Roman"/>
          <w:sz w:val="24"/>
          <w:szCs w:val="24"/>
        </w:rPr>
        <w:t xml:space="preserve">и осенняя обработка против паразитов (включая кровососущих насекомых), вакцинация от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клостридий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1 раз в год и регулярный уход за когтями.</w:t>
      </w:r>
    </w:p>
    <w:p w14:paraId="0000001A" w14:textId="77777777" w:rsidR="005F7132" w:rsidRPr="004A2ADC" w:rsidRDefault="005F7132" w:rsidP="006E251A">
      <w:pPr>
        <w:spacing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0000001C" w14:textId="03EC1CCB" w:rsidR="005F7132" w:rsidRPr="004A2ADC" w:rsidRDefault="00FB1991" w:rsidP="004A2AD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b/>
          <w:sz w:val="24"/>
          <w:szCs w:val="24"/>
        </w:rPr>
        <w:t xml:space="preserve">Бизнес на </w:t>
      </w:r>
      <w:proofErr w:type="spellStart"/>
      <w:r w:rsidRPr="006E251A">
        <w:rPr>
          <w:rFonts w:ascii="Times New Roman" w:hAnsi="Times New Roman" w:cs="Times New Roman"/>
          <w:b/>
          <w:sz w:val="24"/>
          <w:szCs w:val="24"/>
        </w:rPr>
        <w:t>альпаках</w:t>
      </w:r>
      <w:proofErr w:type="spellEnd"/>
      <w:r w:rsidRPr="006E251A">
        <w:rPr>
          <w:rFonts w:ascii="Times New Roman" w:hAnsi="Times New Roman" w:cs="Times New Roman"/>
          <w:b/>
          <w:sz w:val="24"/>
          <w:szCs w:val="24"/>
        </w:rPr>
        <w:t>: золотое руно</w:t>
      </w:r>
    </w:p>
    <w:p w14:paraId="0000001E" w14:textId="14E3D842" w:rsidR="005F7132" w:rsidRPr="004A2ADC" w:rsidRDefault="00FB1991" w:rsidP="004A2AD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Существует только два вида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Huacaya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Уакайа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Suri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Сури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). Отличаются животные этих видов по внешнему виду шерсти. Так,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Уакайа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по внешнему виду напоминает плюшевого медвежонка. В большинстве случаев именно её имеют в виду под названием «альпака». У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Сури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шерсть свисает длинными косичками. </w:t>
      </w:r>
    </w:p>
    <w:p w14:paraId="00000020" w14:textId="7668286D" w:rsidR="005F7132" w:rsidRPr="004A2ADC" w:rsidRDefault="00FB1991" w:rsidP="004A2AD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Сури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– редкий вид,</w:t>
      </w:r>
      <w:r w:rsidRPr="006E251A">
        <w:rPr>
          <w:rFonts w:ascii="Times New Roman" w:hAnsi="Times New Roman" w:cs="Times New Roman"/>
          <w:sz w:val="24"/>
          <w:szCs w:val="24"/>
        </w:rPr>
        <w:t xml:space="preserve"> из 3 </w:t>
      </w:r>
      <w:proofErr w:type="gramStart"/>
      <w:r w:rsidRPr="006E251A">
        <w:rPr>
          <w:rFonts w:ascii="Times New Roman" w:hAnsi="Times New Roman" w:cs="Times New Roman"/>
          <w:sz w:val="24"/>
          <w:szCs w:val="24"/>
        </w:rPr>
        <w:t>м</w:t>
      </w:r>
      <w:r w:rsidR="004A2ADC">
        <w:rPr>
          <w:rFonts w:ascii="Times New Roman" w:hAnsi="Times New Roman" w:cs="Times New Roman"/>
          <w:sz w:val="24"/>
          <w:szCs w:val="24"/>
        </w:rPr>
        <w:t>лн</w:t>
      </w:r>
      <w:proofErr w:type="gramEnd"/>
      <w:r w:rsidR="004A2ADC">
        <w:rPr>
          <w:rFonts w:ascii="Times New Roman" w:hAnsi="Times New Roman" w:cs="Times New Roman"/>
          <w:sz w:val="24"/>
          <w:szCs w:val="24"/>
        </w:rPr>
        <w:t xml:space="preserve"> особей </w:t>
      </w:r>
      <w:proofErr w:type="spellStart"/>
      <w:r w:rsidR="004A2ADC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="004A2ADC">
        <w:rPr>
          <w:rFonts w:ascii="Times New Roman" w:hAnsi="Times New Roman" w:cs="Times New Roman"/>
          <w:sz w:val="24"/>
          <w:szCs w:val="24"/>
        </w:rPr>
        <w:t xml:space="preserve"> только 120 тыс</w:t>
      </w:r>
      <w:proofErr w:type="spellStart"/>
      <w:r w:rsidR="004A2ADC">
        <w:rPr>
          <w:rFonts w:ascii="Times New Roman" w:hAnsi="Times New Roman" w:cs="Times New Roman"/>
          <w:sz w:val="24"/>
          <w:szCs w:val="24"/>
          <w:lang w:val="ru-RU"/>
        </w:rPr>
        <w:t>яч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, это 5%, относятся к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Сури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. Все остальные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принадлежат к виду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Уакайа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. Но шерсть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Сури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стоит в 2 раза дороже, руно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Сури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состоит из более длинных и тонких волокон (19-25 микрон). Это равномерные и </w:t>
      </w:r>
      <w:r w:rsidRPr="006E251A">
        <w:rPr>
          <w:rFonts w:ascii="Times New Roman" w:hAnsi="Times New Roman" w:cs="Times New Roman"/>
          <w:sz w:val="24"/>
          <w:szCs w:val="24"/>
        </w:rPr>
        <w:lastRenderedPageBreak/>
        <w:t>густые локоны, п</w:t>
      </w:r>
      <w:r w:rsidRPr="006E251A">
        <w:rPr>
          <w:rFonts w:ascii="Times New Roman" w:hAnsi="Times New Roman" w:cs="Times New Roman"/>
          <w:sz w:val="24"/>
          <w:szCs w:val="24"/>
        </w:rPr>
        <w:t xml:space="preserve">рямые по всей длине и слегка завитые на концах, они не содержат остевых волос, снижающих качество руна. Шерсть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Сури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отличается особ</w:t>
      </w:r>
      <w:r w:rsidR="004A2ADC">
        <w:rPr>
          <w:rFonts w:ascii="Times New Roman" w:hAnsi="Times New Roman" w:cs="Times New Roman"/>
          <w:sz w:val="24"/>
          <w:szCs w:val="24"/>
        </w:rPr>
        <w:t xml:space="preserve">ой мягкостью и изяществом. Перуанцы называют шерсть </w:t>
      </w:r>
      <w:proofErr w:type="spellStart"/>
      <w:r w:rsidR="004A2ADC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="004A2ADC">
        <w:rPr>
          <w:rFonts w:ascii="Times New Roman" w:hAnsi="Times New Roman" w:cs="Times New Roman"/>
          <w:sz w:val="24"/>
          <w:szCs w:val="24"/>
        </w:rPr>
        <w:t xml:space="preserve"> «божественным волок</w:t>
      </w:r>
      <w:r w:rsidRPr="006E251A">
        <w:rPr>
          <w:rFonts w:ascii="Times New Roman" w:hAnsi="Times New Roman" w:cs="Times New Roman"/>
          <w:sz w:val="24"/>
          <w:szCs w:val="24"/>
        </w:rPr>
        <w:t>ном».</w:t>
      </w:r>
    </w:p>
    <w:p w14:paraId="00000022" w14:textId="6137C9B8" w:rsidR="005F7132" w:rsidRPr="004A2ADC" w:rsidRDefault="004A2ADC" w:rsidP="004A2AD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мире ежегодно производит</w:t>
      </w:r>
      <w:r w:rsidR="00FB1991" w:rsidRPr="006E251A">
        <w:rPr>
          <w:rFonts w:ascii="Times New Roman" w:hAnsi="Times New Roman" w:cs="Times New Roman"/>
          <w:sz w:val="24"/>
          <w:szCs w:val="24"/>
        </w:rPr>
        <w:t xml:space="preserve">ся порядка 2 </w:t>
      </w:r>
      <w:proofErr w:type="gramStart"/>
      <w:r w:rsidR="00FB1991" w:rsidRPr="006E251A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FB1991" w:rsidRPr="006E251A">
        <w:rPr>
          <w:rFonts w:ascii="Times New Roman" w:hAnsi="Times New Roman" w:cs="Times New Roman"/>
          <w:sz w:val="24"/>
          <w:szCs w:val="24"/>
        </w:rPr>
        <w:t xml:space="preserve"> т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онн</w:t>
      </w:r>
      <w:proofErr w:type="spellEnd"/>
      <w:r w:rsidR="00FB1991" w:rsidRPr="006E251A">
        <w:rPr>
          <w:rFonts w:ascii="Times New Roman" w:hAnsi="Times New Roman" w:cs="Times New Roman"/>
          <w:sz w:val="24"/>
          <w:szCs w:val="24"/>
        </w:rPr>
        <w:t xml:space="preserve"> ше</w:t>
      </w:r>
      <w:r>
        <w:rPr>
          <w:rFonts w:ascii="Times New Roman" w:hAnsi="Times New Roman" w:cs="Times New Roman"/>
          <w:sz w:val="24"/>
          <w:szCs w:val="24"/>
        </w:rPr>
        <w:t>рсти. Из них 3 – 4% приходит</w:t>
      </w:r>
      <w:r w:rsidR="00FB1991" w:rsidRPr="006E251A">
        <w:rPr>
          <w:rFonts w:ascii="Times New Roman" w:hAnsi="Times New Roman" w:cs="Times New Roman"/>
          <w:sz w:val="24"/>
          <w:szCs w:val="24"/>
        </w:rPr>
        <w:t xml:space="preserve">ся на </w:t>
      </w:r>
      <w:r>
        <w:rPr>
          <w:rFonts w:ascii="Times New Roman" w:hAnsi="Times New Roman" w:cs="Times New Roman"/>
          <w:sz w:val="24"/>
          <w:szCs w:val="24"/>
        </w:rPr>
        <w:t xml:space="preserve">волокно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Наряду с шел</w:t>
      </w:r>
      <w:r w:rsidR="00FB1991" w:rsidRPr="006E251A">
        <w:rPr>
          <w:rFonts w:ascii="Times New Roman" w:hAnsi="Times New Roman" w:cs="Times New Roman"/>
          <w:sz w:val="24"/>
          <w:szCs w:val="24"/>
        </w:rPr>
        <w:t>ком и к</w:t>
      </w:r>
      <w:r>
        <w:rPr>
          <w:rFonts w:ascii="Times New Roman" w:hAnsi="Times New Roman" w:cs="Times New Roman"/>
          <w:sz w:val="24"/>
          <w:szCs w:val="24"/>
        </w:rPr>
        <w:t xml:space="preserve">ашемиром, шерсть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самым ц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="00FB1991" w:rsidRPr="006E251A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FB1991" w:rsidRPr="006E251A">
        <w:rPr>
          <w:rFonts w:ascii="Times New Roman" w:hAnsi="Times New Roman" w:cs="Times New Roman"/>
          <w:sz w:val="24"/>
          <w:szCs w:val="24"/>
        </w:rPr>
        <w:t xml:space="preserve"> нату</w:t>
      </w:r>
      <w:r>
        <w:rPr>
          <w:rFonts w:ascii="Times New Roman" w:hAnsi="Times New Roman" w:cs="Times New Roman"/>
          <w:sz w:val="24"/>
          <w:szCs w:val="24"/>
        </w:rPr>
        <w:t>ральным волокном в текстиль</w:t>
      </w:r>
      <w:r w:rsidR="00FB1991" w:rsidRPr="006E251A">
        <w:rPr>
          <w:rFonts w:ascii="Times New Roman" w:hAnsi="Times New Roman" w:cs="Times New Roman"/>
          <w:sz w:val="24"/>
          <w:szCs w:val="24"/>
        </w:rPr>
        <w:t>ной промышленности.</w:t>
      </w:r>
    </w:p>
    <w:p w14:paraId="00000026" w14:textId="69849F13" w:rsidR="005F7132" w:rsidRPr="004A2ADC" w:rsidRDefault="00FB1991" w:rsidP="004A2ADC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Руно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</w:t>
      </w:r>
      <w:r w:rsidR="004A2ADC">
        <w:rPr>
          <w:rFonts w:ascii="Times New Roman" w:hAnsi="Times New Roman" w:cs="Times New Roman"/>
          <w:sz w:val="24"/>
          <w:szCs w:val="24"/>
        </w:rPr>
        <w:t>ьпак</w:t>
      </w:r>
      <w:proofErr w:type="spellEnd"/>
      <w:r w:rsidR="004A2ADC">
        <w:rPr>
          <w:rFonts w:ascii="Times New Roman" w:hAnsi="Times New Roman" w:cs="Times New Roman"/>
          <w:sz w:val="24"/>
          <w:szCs w:val="24"/>
        </w:rPr>
        <w:t xml:space="preserve"> может стать основным источни</w:t>
      </w:r>
      <w:r w:rsidRPr="006E251A">
        <w:rPr>
          <w:rFonts w:ascii="Times New Roman" w:hAnsi="Times New Roman" w:cs="Times New Roman"/>
          <w:sz w:val="24"/>
          <w:szCs w:val="24"/>
        </w:rPr>
        <w:t>ком дох</w:t>
      </w:r>
      <w:r w:rsidR="004A2ADC">
        <w:rPr>
          <w:rFonts w:ascii="Times New Roman" w:hAnsi="Times New Roman" w:cs="Times New Roman"/>
          <w:sz w:val="24"/>
          <w:szCs w:val="24"/>
        </w:rPr>
        <w:t>ода фер</w:t>
      </w:r>
      <w:r w:rsidRPr="006E251A">
        <w:rPr>
          <w:rFonts w:ascii="Times New Roman" w:hAnsi="Times New Roman" w:cs="Times New Roman"/>
          <w:sz w:val="24"/>
          <w:szCs w:val="24"/>
        </w:rPr>
        <w:t>мы. С</w:t>
      </w:r>
      <w:r w:rsidR="004A2ADC">
        <w:rPr>
          <w:rFonts w:ascii="Times New Roman" w:hAnsi="Times New Roman" w:cs="Times New Roman"/>
          <w:sz w:val="24"/>
          <w:szCs w:val="24"/>
        </w:rPr>
        <w:t>езон стрижки, как правило, приходится на конец апреля – нача</w:t>
      </w:r>
      <w:r w:rsidRPr="006E251A">
        <w:rPr>
          <w:rFonts w:ascii="Times New Roman" w:hAnsi="Times New Roman" w:cs="Times New Roman"/>
          <w:sz w:val="24"/>
          <w:szCs w:val="24"/>
        </w:rPr>
        <w:t>ло мая. С каждого животн</w:t>
      </w:r>
      <w:r w:rsidR="004A2ADC">
        <w:rPr>
          <w:rFonts w:ascii="Times New Roman" w:hAnsi="Times New Roman" w:cs="Times New Roman"/>
          <w:sz w:val="24"/>
          <w:szCs w:val="24"/>
        </w:rPr>
        <w:t>ого можно получить около 1–3 кг</w:t>
      </w:r>
      <w:r w:rsidRPr="006E251A">
        <w:rPr>
          <w:rFonts w:ascii="Times New Roman" w:hAnsi="Times New Roman" w:cs="Times New Roman"/>
          <w:sz w:val="24"/>
          <w:szCs w:val="24"/>
        </w:rPr>
        <w:t xml:space="preserve"> шерсти высокого качества. Самая тонкая и качественная шерсть — со спины и боков. </w:t>
      </w:r>
      <w:r w:rsidRPr="006E251A">
        <w:rPr>
          <w:rFonts w:ascii="Times New Roman" w:hAnsi="Times New Roman" w:cs="Times New Roman"/>
          <w:sz w:val="24"/>
          <w:szCs w:val="24"/>
        </w:rPr>
        <w:t xml:space="preserve">Шерсть ферма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может продавать </w:t>
      </w:r>
      <w:r w:rsidRPr="006E251A">
        <w:rPr>
          <w:rFonts w:ascii="Times New Roman" w:hAnsi="Times New Roman" w:cs="Times New Roman"/>
          <w:sz w:val="24"/>
          <w:szCs w:val="24"/>
        </w:rPr>
        <w:t xml:space="preserve">оптом как сырье, или можно привлечь прядильщиц и производить пряжу из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>. Некоторые фермеры идут дальше, предлагая гостям купит</w:t>
      </w:r>
      <w:r w:rsidR="004A2ADC">
        <w:rPr>
          <w:rFonts w:ascii="Times New Roman" w:hAnsi="Times New Roman" w:cs="Times New Roman"/>
          <w:sz w:val="24"/>
          <w:szCs w:val="24"/>
        </w:rPr>
        <w:t xml:space="preserve">ь изделия из руна </w:t>
      </w:r>
      <w:proofErr w:type="spellStart"/>
      <w:r w:rsidR="004A2ADC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="004A2ADC">
        <w:rPr>
          <w:rFonts w:ascii="Times New Roman" w:hAnsi="Times New Roman" w:cs="Times New Roman"/>
          <w:sz w:val="24"/>
          <w:szCs w:val="24"/>
        </w:rPr>
        <w:t>: пуловеры, шарфы, шали, шапки, перчат</w:t>
      </w:r>
      <w:r w:rsidRPr="006E251A">
        <w:rPr>
          <w:rFonts w:ascii="Times New Roman" w:hAnsi="Times New Roman" w:cs="Times New Roman"/>
          <w:sz w:val="24"/>
          <w:szCs w:val="24"/>
        </w:rPr>
        <w:t>ки, – в своем магазинчике.</w:t>
      </w:r>
    </w:p>
    <w:p w14:paraId="00000027" w14:textId="77777777" w:rsidR="005F7132" w:rsidRPr="006E251A" w:rsidRDefault="00FB1991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Помимо шерсти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могут</w:t>
      </w:r>
      <w:r w:rsidRPr="006E251A">
        <w:rPr>
          <w:rFonts w:ascii="Times New Roman" w:hAnsi="Times New Roman" w:cs="Times New Roman"/>
          <w:sz w:val="24"/>
          <w:szCs w:val="24"/>
        </w:rPr>
        <w:t xml:space="preserve"> давать и молоко, но из-за скромных удоев, это скорее экзотика для привлечения гостей на ферму, бизнес на молоке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не построишь.</w:t>
      </w:r>
    </w:p>
    <w:p w14:paraId="00000028" w14:textId="77777777" w:rsidR="005F7132" w:rsidRPr="004A2ADC" w:rsidRDefault="005F7132" w:rsidP="006E251A">
      <w:pPr>
        <w:spacing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0000002A" w14:textId="350A97C4" w:rsidR="005F7132" w:rsidRPr="006E251A" w:rsidRDefault="00FB1991" w:rsidP="006E251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b/>
          <w:sz w:val="24"/>
          <w:szCs w:val="24"/>
        </w:rPr>
        <w:t xml:space="preserve">Бизнес на </w:t>
      </w:r>
      <w:proofErr w:type="spellStart"/>
      <w:r w:rsidRPr="006E251A">
        <w:rPr>
          <w:rFonts w:ascii="Times New Roman" w:hAnsi="Times New Roman" w:cs="Times New Roman"/>
          <w:b/>
          <w:sz w:val="24"/>
          <w:szCs w:val="24"/>
        </w:rPr>
        <w:t>альпаках</w:t>
      </w:r>
      <w:proofErr w:type="spellEnd"/>
      <w:r w:rsidRPr="006E251A">
        <w:rPr>
          <w:rFonts w:ascii="Times New Roman" w:hAnsi="Times New Roman" w:cs="Times New Roman"/>
          <w:b/>
          <w:sz w:val="24"/>
          <w:szCs w:val="24"/>
        </w:rPr>
        <w:t>: продажа молодняка</w:t>
      </w:r>
    </w:p>
    <w:p w14:paraId="0000002C" w14:textId="2E30EDB3" w:rsidR="005F7132" w:rsidRPr="006E251A" w:rsidRDefault="00FB1991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Еще один источник дохода, который может получать ферма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– их продажа другим</w:t>
      </w:r>
      <w:r w:rsidRPr="006E251A">
        <w:rPr>
          <w:rFonts w:ascii="Times New Roman" w:hAnsi="Times New Roman" w:cs="Times New Roman"/>
          <w:sz w:val="24"/>
          <w:szCs w:val="24"/>
        </w:rPr>
        <w:t xml:space="preserve"> фермерам, конт</w:t>
      </w:r>
      <w:r w:rsidR="006E251A">
        <w:rPr>
          <w:rFonts w:ascii="Times New Roman" w:hAnsi="Times New Roman" w:cs="Times New Roman"/>
          <w:sz w:val="24"/>
          <w:szCs w:val="24"/>
        </w:rPr>
        <w:t xml:space="preserve">актным и обычным зоопаркам. Стоимость племенного самца </w:t>
      </w:r>
      <w:proofErr w:type="spellStart"/>
      <w:r w:rsid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="006E251A">
        <w:rPr>
          <w:rFonts w:ascii="Times New Roman" w:hAnsi="Times New Roman" w:cs="Times New Roman"/>
          <w:sz w:val="24"/>
          <w:szCs w:val="24"/>
        </w:rPr>
        <w:t xml:space="preserve"> достигает 800 тыс</w:t>
      </w:r>
      <w:proofErr w:type="spellStart"/>
      <w:r w:rsidR="006E251A">
        <w:rPr>
          <w:rFonts w:ascii="Times New Roman" w:hAnsi="Times New Roman" w:cs="Times New Roman"/>
          <w:sz w:val="24"/>
          <w:szCs w:val="24"/>
          <w:lang w:val="ru-RU"/>
        </w:rPr>
        <w:t>яч</w:t>
      </w:r>
      <w:proofErr w:type="spellEnd"/>
      <w:r w:rsidR="006E251A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spellStart"/>
      <w:r w:rsidR="006E251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6E251A">
        <w:rPr>
          <w:rFonts w:ascii="Times New Roman" w:hAnsi="Times New Roman" w:cs="Times New Roman"/>
          <w:sz w:val="24"/>
          <w:szCs w:val="24"/>
          <w:lang w:val="ru-RU"/>
        </w:rPr>
        <w:t xml:space="preserve">лей </w:t>
      </w:r>
      <w:r w:rsidR="00453210">
        <w:rPr>
          <w:rFonts w:ascii="Times New Roman" w:hAnsi="Times New Roman" w:cs="Times New Roman"/>
          <w:sz w:val="24"/>
          <w:szCs w:val="24"/>
        </w:rPr>
        <w:t>и выше, самок – от 500 тыс</w:t>
      </w:r>
      <w:proofErr w:type="spellStart"/>
      <w:r w:rsidR="00453210">
        <w:rPr>
          <w:rFonts w:ascii="Times New Roman" w:hAnsi="Times New Roman" w:cs="Times New Roman"/>
          <w:sz w:val="24"/>
          <w:szCs w:val="24"/>
          <w:lang w:val="ru-RU"/>
        </w:rPr>
        <w:t>яч</w:t>
      </w:r>
      <w:proofErr w:type="spellEnd"/>
      <w:r w:rsidR="00453210">
        <w:rPr>
          <w:rFonts w:ascii="Times New Roman" w:hAnsi="Times New Roman" w:cs="Times New Roman"/>
          <w:sz w:val="24"/>
          <w:szCs w:val="24"/>
        </w:rPr>
        <w:t xml:space="preserve"> до 700 тыс</w:t>
      </w:r>
      <w:proofErr w:type="spellStart"/>
      <w:r w:rsidR="00453210">
        <w:rPr>
          <w:rFonts w:ascii="Times New Roman" w:hAnsi="Times New Roman" w:cs="Times New Roman"/>
          <w:sz w:val="24"/>
          <w:szCs w:val="24"/>
          <w:lang w:val="ru-RU"/>
        </w:rPr>
        <w:t>яч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453210">
        <w:rPr>
          <w:rFonts w:ascii="Times New Roman" w:hAnsi="Times New Roman" w:cs="Times New Roman"/>
          <w:sz w:val="24"/>
          <w:szCs w:val="24"/>
          <w:lang w:val="ru-RU"/>
        </w:rPr>
        <w:t>лей</w:t>
      </w:r>
      <w:r w:rsidR="00453210">
        <w:rPr>
          <w:rFonts w:ascii="Times New Roman" w:hAnsi="Times New Roman" w:cs="Times New Roman"/>
          <w:sz w:val="24"/>
          <w:szCs w:val="24"/>
        </w:rPr>
        <w:t>. Цена формируется с учетом характеристик живот</w:t>
      </w:r>
      <w:r w:rsidRPr="006E251A">
        <w:rPr>
          <w:rFonts w:ascii="Times New Roman" w:hAnsi="Times New Roman" w:cs="Times New Roman"/>
          <w:sz w:val="24"/>
          <w:szCs w:val="24"/>
        </w:rPr>
        <w:t>ных, в том чис</w:t>
      </w:r>
      <w:r w:rsidR="00453210">
        <w:rPr>
          <w:rFonts w:ascii="Times New Roman" w:hAnsi="Times New Roman" w:cs="Times New Roman"/>
          <w:sz w:val="24"/>
          <w:szCs w:val="24"/>
        </w:rPr>
        <w:t xml:space="preserve">ле вида и генетики. Поэтому </w:t>
      </w:r>
      <w:proofErr w:type="spellStart"/>
      <w:r w:rsidR="00453210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="00453210">
        <w:rPr>
          <w:rFonts w:ascii="Times New Roman" w:hAnsi="Times New Roman" w:cs="Times New Roman"/>
          <w:sz w:val="24"/>
          <w:szCs w:val="24"/>
        </w:rPr>
        <w:t xml:space="preserve"> для любительского разведе</w:t>
      </w:r>
      <w:r w:rsidRPr="006E251A">
        <w:rPr>
          <w:rFonts w:ascii="Times New Roman" w:hAnsi="Times New Roman" w:cs="Times New Roman"/>
          <w:sz w:val="24"/>
          <w:szCs w:val="24"/>
        </w:rPr>
        <w:t>ния, когда качество шерсти менее важно, стоят дешевле.</w:t>
      </w:r>
    </w:p>
    <w:p w14:paraId="0000002E" w14:textId="30314197" w:rsidR="005F7132" w:rsidRPr="006E251A" w:rsidRDefault="006E251A" w:rsidP="006E251A">
      <w:pPr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Важно: нельзя оставлять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альпаку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одну, это стад</w:t>
      </w:r>
      <w:r w:rsidR="00FB1991" w:rsidRPr="006E251A">
        <w:rPr>
          <w:rFonts w:ascii="Times New Roman" w:hAnsi="Times New Roman" w:cs="Times New Roman"/>
          <w:i/>
          <w:sz w:val="24"/>
          <w:szCs w:val="24"/>
        </w:rPr>
        <w:t>ные животные, для которых необходимо общение.</w:t>
      </w:r>
    </w:p>
    <w:p w14:paraId="00000030" w14:textId="7CD2A0CD" w:rsidR="005F7132" w:rsidRPr="006E251A" w:rsidRDefault="00FB1991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Разведение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на молодняк – дело непростое, требующее определенны</w:t>
      </w:r>
      <w:r w:rsidRPr="006E251A">
        <w:rPr>
          <w:rFonts w:ascii="Times New Roman" w:hAnsi="Times New Roman" w:cs="Times New Roman"/>
          <w:sz w:val="24"/>
          <w:szCs w:val="24"/>
        </w:rPr>
        <w:t xml:space="preserve">х знаний и навыков. В природе выживаемость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не превышает 30%, фермер не может себе позволить такую роскошь. В хорошем варианте одна самка в год приносит одного детеныша. </w:t>
      </w:r>
    </w:p>
    <w:p w14:paraId="00000032" w14:textId="4AC6BA01" w:rsidR="005F7132" w:rsidRPr="006E251A" w:rsidRDefault="00FB1991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>Чтобы этого добиться, применяют естественное осеменение. Нужно тщательно выбир</w:t>
      </w:r>
      <w:r w:rsidRPr="006E251A">
        <w:rPr>
          <w:rFonts w:ascii="Times New Roman" w:hAnsi="Times New Roman" w:cs="Times New Roman"/>
          <w:sz w:val="24"/>
          <w:szCs w:val="24"/>
        </w:rPr>
        <w:t>ать самц</w:t>
      </w:r>
      <w:r w:rsidR="006E251A">
        <w:rPr>
          <w:rFonts w:ascii="Times New Roman" w:hAnsi="Times New Roman" w:cs="Times New Roman"/>
          <w:sz w:val="24"/>
          <w:szCs w:val="24"/>
        </w:rPr>
        <w:t xml:space="preserve">а, в том числе использовать производителей различных генетических линий. Стельность у </w:t>
      </w:r>
      <w:proofErr w:type="spellStart"/>
      <w:r w:rsidR="006E251A">
        <w:rPr>
          <w:rFonts w:ascii="Times New Roman" w:hAnsi="Times New Roman" w:cs="Times New Roman"/>
          <w:sz w:val="24"/>
          <w:szCs w:val="24"/>
        </w:rPr>
        <w:t>альп</w:t>
      </w:r>
      <w:proofErr w:type="spellEnd"/>
      <w:r w:rsidR="006E251A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="006E251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6E251A">
        <w:rPr>
          <w:rFonts w:ascii="Times New Roman" w:hAnsi="Times New Roman" w:cs="Times New Roman"/>
          <w:sz w:val="24"/>
          <w:szCs w:val="24"/>
        </w:rPr>
        <w:t xml:space="preserve"> длится 11–11,5 меся</w:t>
      </w:r>
      <w:r w:rsidRPr="006E251A">
        <w:rPr>
          <w:rFonts w:ascii="Times New Roman" w:hAnsi="Times New Roman" w:cs="Times New Roman"/>
          <w:sz w:val="24"/>
          <w:szCs w:val="24"/>
        </w:rPr>
        <w:t xml:space="preserve">цев, в результате рождается один </w:t>
      </w:r>
      <w:proofErr w:type="spellStart"/>
      <w:proofErr w:type="gramStart"/>
      <w:r w:rsidRPr="006E251A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proofErr w:type="gramEnd"/>
      <w:r w:rsidRPr="006E2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криа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>.</w:t>
      </w:r>
    </w:p>
    <w:p w14:paraId="00000033" w14:textId="56FB5080" w:rsidR="005F7132" w:rsidRPr="006E251A" w:rsidRDefault="006E251A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Оптимальное время осеменения после оте</w:t>
      </w:r>
      <w:r w:rsidR="00FB1991">
        <w:rPr>
          <w:rFonts w:ascii="Times New Roman" w:hAnsi="Times New Roman" w:cs="Times New Roman"/>
          <w:sz w:val="24"/>
          <w:szCs w:val="24"/>
        </w:rPr>
        <w:t>ла примерно 14–</w:t>
      </w:r>
      <w:r w:rsidR="00FB1991" w:rsidRPr="006E251A">
        <w:rPr>
          <w:rFonts w:ascii="Times New Roman" w:hAnsi="Times New Roman" w:cs="Times New Roman"/>
          <w:sz w:val="24"/>
          <w:szCs w:val="24"/>
        </w:rPr>
        <w:t>20‑й день. В э</w:t>
      </w:r>
      <w:r>
        <w:rPr>
          <w:rFonts w:ascii="Times New Roman" w:hAnsi="Times New Roman" w:cs="Times New Roman"/>
          <w:sz w:val="24"/>
          <w:szCs w:val="24"/>
        </w:rPr>
        <w:t xml:space="preserve">то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остаются с матеря</w:t>
      </w:r>
      <w:r w:rsidR="00FB1991" w:rsidRPr="006E251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и. Они живут вместе до 5–6 меся</w:t>
      </w:r>
      <w:r w:rsidR="00FB1991" w:rsidRPr="006E251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ев, затем их переводят в группы молодня</w:t>
      </w:r>
      <w:r w:rsidR="00FB1991" w:rsidRPr="006E251A">
        <w:rPr>
          <w:rFonts w:ascii="Times New Roman" w:hAnsi="Times New Roman" w:cs="Times New Roman"/>
          <w:sz w:val="24"/>
          <w:szCs w:val="24"/>
        </w:rPr>
        <w:t>ка, где содержат отдельно от матерей не менее 6–8 недель. За это время они полностью отвыкают от матерей, и далее могут содержатьс</w:t>
      </w:r>
      <w:r w:rsidR="00FB1991" w:rsidRPr="006E251A">
        <w:rPr>
          <w:rFonts w:ascii="Times New Roman" w:hAnsi="Times New Roman" w:cs="Times New Roman"/>
          <w:sz w:val="24"/>
          <w:szCs w:val="24"/>
        </w:rPr>
        <w:t>я в общем стаде вплоть до продажи или ис</w:t>
      </w:r>
      <w:r>
        <w:rPr>
          <w:rFonts w:ascii="Times New Roman" w:hAnsi="Times New Roman" w:cs="Times New Roman"/>
          <w:sz w:val="24"/>
          <w:szCs w:val="24"/>
        </w:rPr>
        <w:t>пользования для разведения. Самцы достигают половой зрело</w:t>
      </w:r>
      <w:r w:rsidR="00FB1991" w:rsidRPr="006E251A">
        <w:rPr>
          <w:rFonts w:ascii="Times New Roman" w:hAnsi="Times New Roman" w:cs="Times New Roman"/>
          <w:sz w:val="24"/>
          <w:szCs w:val="24"/>
        </w:rPr>
        <w:t xml:space="preserve">сти примерно к 3 годам, самки – к 13–14 месяцам. </w:t>
      </w:r>
    </w:p>
    <w:p w14:paraId="00000034" w14:textId="77777777" w:rsidR="005F7132" w:rsidRPr="004A2ADC" w:rsidRDefault="005F7132" w:rsidP="006E251A">
      <w:pPr>
        <w:spacing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14:paraId="00000036" w14:textId="4FE44E41" w:rsidR="005F7132" w:rsidRPr="006E251A" w:rsidRDefault="00FB1991" w:rsidP="006E251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b/>
          <w:sz w:val="24"/>
          <w:szCs w:val="24"/>
        </w:rPr>
        <w:t xml:space="preserve">Бизнес на </w:t>
      </w:r>
      <w:proofErr w:type="spellStart"/>
      <w:r w:rsidRPr="006E251A">
        <w:rPr>
          <w:rFonts w:ascii="Times New Roman" w:hAnsi="Times New Roman" w:cs="Times New Roman"/>
          <w:b/>
          <w:sz w:val="24"/>
          <w:szCs w:val="24"/>
        </w:rPr>
        <w:t>альпаках</w:t>
      </w:r>
      <w:proofErr w:type="spellEnd"/>
      <w:r w:rsidRPr="006E251A">
        <w:rPr>
          <w:rFonts w:ascii="Times New Roman" w:hAnsi="Times New Roman" w:cs="Times New Roman"/>
          <w:b/>
          <w:sz w:val="24"/>
          <w:szCs w:val="24"/>
        </w:rPr>
        <w:t>: контактный зоопарк на ферме</w:t>
      </w:r>
    </w:p>
    <w:p w14:paraId="00000038" w14:textId="10194736" w:rsidR="005F7132" w:rsidRPr="006E251A" w:rsidRDefault="00FB1991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>Благодаря общительн</w:t>
      </w:r>
      <w:r w:rsidR="006E251A">
        <w:rPr>
          <w:rFonts w:ascii="Times New Roman" w:hAnsi="Times New Roman" w:cs="Times New Roman"/>
          <w:sz w:val="24"/>
          <w:szCs w:val="24"/>
        </w:rPr>
        <w:t xml:space="preserve">ому и любопытному характеру </w:t>
      </w:r>
      <w:proofErr w:type="spellStart"/>
      <w:r w:rsidR="006E251A">
        <w:rPr>
          <w:rFonts w:ascii="Times New Roman" w:hAnsi="Times New Roman" w:cs="Times New Roman"/>
          <w:sz w:val="24"/>
          <w:szCs w:val="24"/>
        </w:rPr>
        <w:t>аль</w:t>
      </w:r>
      <w:r w:rsidRPr="006E251A">
        <w:rPr>
          <w:rFonts w:ascii="Times New Roman" w:hAnsi="Times New Roman" w:cs="Times New Roman"/>
          <w:sz w:val="24"/>
          <w:szCs w:val="24"/>
        </w:rPr>
        <w:t>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– отличный выбор для контактного зоопарка. Часто их устраивают прямо на ферме, где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разводят на шерсть или разведение молодняка. Фотографии и даже фотосессии с милыми животными прямо на пастбищах очень популярны у туристов в разных странах.</w:t>
      </w:r>
    </w:p>
    <w:p w14:paraId="0000003A" w14:textId="6EEDD4D3" w:rsidR="005F7132" w:rsidRPr="006E251A" w:rsidRDefault="00FB1991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>Кроме т</w:t>
      </w:r>
      <w:r w:rsidR="006E251A">
        <w:rPr>
          <w:rFonts w:ascii="Times New Roman" w:hAnsi="Times New Roman" w:cs="Times New Roman"/>
          <w:sz w:val="24"/>
          <w:szCs w:val="24"/>
        </w:rPr>
        <w:t xml:space="preserve">ого, </w:t>
      </w:r>
      <w:proofErr w:type="spellStart"/>
      <w:r w:rsid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="006E25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E251A">
        <w:rPr>
          <w:rFonts w:ascii="Times New Roman" w:hAnsi="Times New Roman" w:cs="Times New Roman"/>
          <w:sz w:val="24"/>
          <w:szCs w:val="24"/>
        </w:rPr>
        <w:t>привык</w:t>
      </w:r>
      <w:proofErr w:type="spellStart"/>
      <w:r w:rsidR="006E251A">
        <w:rPr>
          <w:rFonts w:ascii="Times New Roman" w:hAnsi="Times New Roman" w:cs="Times New Roman"/>
          <w:sz w:val="24"/>
          <w:szCs w:val="24"/>
          <w:lang w:val="ru-RU"/>
        </w:rPr>
        <w:t>шие</w:t>
      </w:r>
      <w:proofErr w:type="spellEnd"/>
      <w:proofErr w:type="gramEnd"/>
      <w:r w:rsidRPr="006E251A">
        <w:rPr>
          <w:rFonts w:ascii="Times New Roman" w:hAnsi="Times New Roman" w:cs="Times New Roman"/>
          <w:sz w:val="24"/>
          <w:szCs w:val="24"/>
        </w:rPr>
        <w:t xml:space="preserve"> к людям на ферме, позволяют себя гладить. Поэтому их используют также в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зоотерапии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E251A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6E251A">
        <w:rPr>
          <w:rFonts w:ascii="Times New Roman" w:hAnsi="Times New Roman" w:cs="Times New Roman"/>
          <w:sz w:val="24"/>
          <w:szCs w:val="24"/>
        </w:rPr>
        <w:t xml:space="preserve"> назначают пожилым людям при симптомах возрастной депрессии, детям с особенностями развития и людям с ограниченными возможностями здор</w:t>
      </w:r>
      <w:r w:rsidRPr="006E251A">
        <w:rPr>
          <w:rFonts w:ascii="Times New Roman" w:hAnsi="Times New Roman" w:cs="Times New Roman"/>
          <w:sz w:val="24"/>
          <w:szCs w:val="24"/>
        </w:rPr>
        <w:t xml:space="preserve">овья. Иногда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даже называют горными дельфинами из-за их дру­же­люб­ия по отношению к человеку. Ферма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может получать дополнительный доход и от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зоотерапии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>.</w:t>
      </w:r>
    </w:p>
    <w:p w14:paraId="0000003C" w14:textId="77BF01A5" w:rsidR="005F7132" w:rsidRPr="006E251A" w:rsidRDefault="00FB1991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E251A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тересное направление бизнеса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251A">
        <w:rPr>
          <w:rFonts w:ascii="Times New Roman" w:hAnsi="Times New Roman" w:cs="Times New Roman"/>
          <w:sz w:val="24"/>
          <w:szCs w:val="24"/>
        </w:rPr>
        <w:t xml:space="preserve">– походы, если ферма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расположена в горной местности. В силу своего происхождения они отлично приспособлены для передвижения по гористому ландшафту и могут стать отличными спутниками в небольшом путешествии. Но, в отличие от своих родственниц – лам,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альпаки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не являются вьючным</w:t>
      </w:r>
      <w:r w:rsidRPr="006E251A">
        <w:rPr>
          <w:rFonts w:ascii="Times New Roman" w:hAnsi="Times New Roman" w:cs="Times New Roman"/>
          <w:sz w:val="24"/>
          <w:szCs w:val="24"/>
        </w:rPr>
        <w:t>и животными. Из-за своих скромных размеров они не в состоянии переносить тяжелые грузы.</w:t>
      </w:r>
    </w:p>
    <w:p w14:paraId="0000003D" w14:textId="77777777" w:rsidR="005F7132" w:rsidRPr="006E251A" w:rsidRDefault="00FB1991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251A">
        <w:rPr>
          <w:rFonts w:ascii="Times New Roman" w:hAnsi="Times New Roman" w:cs="Times New Roman"/>
          <w:sz w:val="24"/>
          <w:szCs w:val="24"/>
        </w:rPr>
        <w:t xml:space="preserve">Навоз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– ценное удобрение, так что если фермер занимается растениеводством, он может использовать этот побочный продукт на своих полях. Или ферма </w:t>
      </w:r>
      <w:proofErr w:type="spellStart"/>
      <w:r w:rsidRPr="006E251A">
        <w:rPr>
          <w:rFonts w:ascii="Times New Roman" w:hAnsi="Times New Roman" w:cs="Times New Roman"/>
          <w:sz w:val="24"/>
          <w:szCs w:val="24"/>
        </w:rPr>
        <w:t>альпак</w:t>
      </w:r>
      <w:proofErr w:type="spellEnd"/>
      <w:r w:rsidRPr="006E251A">
        <w:rPr>
          <w:rFonts w:ascii="Times New Roman" w:hAnsi="Times New Roman" w:cs="Times New Roman"/>
          <w:sz w:val="24"/>
          <w:szCs w:val="24"/>
        </w:rPr>
        <w:t xml:space="preserve"> может пр</w:t>
      </w:r>
      <w:r w:rsidRPr="006E251A">
        <w:rPr>
          <w:rFonts w:ascii="Times New Roman" w:hAnsi="Times New Roman" w:cs="Times New Roman"/>
          <w:sz w:val="24"/>
          <w:szCs w:val="24"/>
        </w:rPr>
        <w:t>одавать его всем желающим.</w:t>
      </w:r>
    </w:p>
    <w:p w14:paraId="0000003E" w14:textId="77777777" w:rsidR="005F7132" w:rsidRPr="006E251A" w:rsidRDefault="005F7132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000003F" w14:textId="39DF5969" w:rsidR="005F7132" w:rsidRPr="006E251A" w:rsidRDefault="00FB1991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94169" w:rsidRPr="006E251A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Материал подготовлен журналистами платформы "Своё Фермерство"</w:t>
        </w:r>
      </w:hyperlink>
    </w:p>
    <w:p w14:paraId="00000040" w14:textId="77777777" w:rsidR="005F7132" w:rsidRPr="006E251A" w:rsidRDefault="005F7132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0000041" w14:textId="77777777" w:rsidR="005F7132" w:rsidRPr="006E251A" w:rsidRDefault="005F7132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0000042" w14:textId="77777777" w:rsidR="005F7132" w:rsidRPr="006E251A" w:rsidRDefault="005F7132" w:rsidP="006E251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5F7132" w:rsidRPr="006E251A" w:rsidSect="006E251A">
      <w:pgSz w:w="11909" w:h="16834"/>
      <w:pgMar w:top="851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32"/>
    <w:rsid w:val="00394169"/>
    <w:rsid w:val="00453210"/>
    <w:rsid w:val="004A2ADC"/>
    <w:rsid w:val="005F7132"/>
    <w:rsid w:val="006E251A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C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41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1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941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voefermerstvo.ru/svoemedia/?utm_source=infopartner&amp;utm_medium=refferal&amp;utm_campaign=rassilka_dlya_infopartnerov" TargetMode="External"/><Relationship Id="rId5" Type="http://schemas.openxmlformats.org/officeDocument/2006/relationships/hyperlink" Target="https://svoefermerstvo.ru/svoemedia/articles/kak-sozdavat-i-soderzhat-pastbis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Даут Гатауллин</cp:lastModifiedBy>
  <cp:revision>4</cp:revision>
  <dcterms:created xsi:type="dcterms:W3CDTF">2023-09-08T07:37:00Z</dcterms:created>
  <dcterms:modified xsi:type="dcterms:W3CDTF">2023-12-16T13:05:00Z</dcterms:modified>
</cp:coreProperties>
</file>